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7B7" w:rsidRPr="00E838DB" w:rsidRDefault="004C77B7" w:rsidP="004C77B7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6B207C87" wp14:editId="58563C3B">
            <wp:simplePos x="0" y="0"/>
            <wp:positionH relativeFrom="column">
              <wp:posOffset>1423832</wp:posOffset>
            </wp:positionH>
            <wp:positionV relativeFrom="paragraph">
              <wp:posOffset>-233680</wp:posOffset>
            </wp:positionV>
            <wp:extent cx="3274013" cy="2252841"/>
            <wp:effectExtent l="0" t="0" r="3175" b="0"/>
            <wp:wrapNone/>
            <wp:docPr id="4" name="Picture 4" descr="Image result for opioid graphic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pioid graphic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13" cy="22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Meramec Rural Opioid Program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</w:t>
      </w:r>
      <w:r w:rsidRPr="00E838DB">
        <w:rPr>
          <w:rFonts w:ascii="Times New Roman" w:hAnsi="Times New Roman" w:cs="Times New Roman"/>
          <w:sz w:val="24"/>
          <w:szCs w:val="24"/>
        </w:rPr>
        <w:t xml:space="preserve"> Meeting</w:t>
      </w:r>
    </w:p>
    <w:p w:rsidR="004C77B7" w:rsidRPr="00E838DB" w:rsidRDefault="00E523D2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 16</w:t>
      </w:r>
      <w:r w:rsidR="004C77B7">
        <w:rPr>
          <w:rFonts w:ascii="Times New Roman" w:hAnsi="Times New Roman" w:cs="Times New Roman"/>
          <w:sz w:val="24"/>
          <w:szCs w:val="24"/>
        </w:rPr>
        <w:t>, 2019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sz w:val="24"/>
          <w:szCs w:val="24"/>
        </w:rPr>
        <w:t>Meramec Regional Planning Commission, 4 Industrial Drive, St. James, MO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838DB">
        <w:rPr>
          <w:rFonts w:ascii="Times New Roman" w:hAnsi="Times New Roman" w:cs="Times New Roman"/>
          <w:sz w:val="24"/>
          <w:szCs w:val="24"/>
        </w:rPr>
        <w:t xml:space="preserve">:00 </w:t>
      </w:r>
      <w:r w:rsidR="00E523D2">
        <w:rPr>
          <w:rFonts w:ascii="Times New Roman" w:hAnsi="Times New Roman" w:cs="Times New Roman"/>
          <w:sz w:val="24"/>
          <w:szCs w:val="24"/>
        </w:rPr>
        <w:t>p</w:t>
      </w:r>
      <w:r w:rsidRPr="00E838DB">
        <w:rPr>
          <w:rFonts w:ascii="Times New Roman" w:hAnsi="Times New Roman" w:cs="Times New Roman"/>
          <w:sz w:val="24"/>
          <w:szCs w:val="24"/>
        </w:rPr>
        <w:t>.m.</w:t>
      </w: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:rsidR="004C77B7" w:rsidRPr="00E838DB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b/>
          <w:sz w:val="24"/>
          <w:szCs w:val="24"/>
        </w:rPr>
        <w:t>Call to Order and Introductions:</w:t>
      </w:r>
      <w:r w:rsidRPr="00E83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MRPC Staff, Samantha Maddison</w:t>
      </w:r>
    </w:p>
    <w:p w:rsidR="003E495E" w:rsidRDefault="003E495E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New Staff Introduction</w:t>
      </w:r>
      <w:r w:rsidR="00782018">
        <w:rPr>
          <w:rFonts w:ascii="Times New Roman" w:hAnsi="Times New Roman" w:cs="Times New Roman"/>
          <w:b/>
          <w:sz w:val="24"/>
          <w:szCs w:val="24"/>
        </w:rPr>
        <w:t>:</w:t>
      </w:r>
      <w:r w:rsidR="00782018">
        <w:rPr>
          <w:rFonts w:ascii="Times New Roman" w:hAnsi="Times New Roman" w:cs="Times New Roman"/>
          <w:sz w:val="24"/>
          <w:szCs w:val="24"/>
        </w:rPr>
        <w:t xml:space="preserve"> </w:t>
      </w:r>
      <w:r w:rsidR="00E523D2">
        <w:rPr>
          <w:rFonts w:ascii="Times New Roman" w:hAnsi="Times New Roman" w:cs="Times New Roman"/>
          <w:sz w:val="24"/>
          <w:szCs w:val="24"/>
        </w:rPr>
        <w:t>Anne Freand, Planning Department Manager</w:t>
      </w: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b/>
          <w:sz w:val="24"/>
          <w:szCs w:val="24"/>
        </w:rPr>
        <w:t>Staff Report:</w:t>
      </w:r>
      <w:r w:rsidRPr="00DA59D7">
        <w:rPr>
          <w:rFonts w:ascii="Times New Roman" w:hAnsi="Times New Roman" w:cs="Times New Roman"/>
          <w:sz w:val="24"/>
          <w:szCs w:val="24"/>
        </w:rPr>
        <w:t xml:space="preserve"> MRPC staff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DA59D7">
        <w:rPr>
          <w:rFonts w:ascii="Times New Roman" w:hAnsi="Times New Roman" w:cs="Times New Roman"/>
          <w:sz w:val="24"/>
          <w:szCs w:val="24"/>
        </w:rPr>
        <w:t>report</w:t>
      </w:r>
      <w:r>
        <w:rPr>
          <w:rFonts w:ascii="Times New Roman" w:hAnsi="Times New Roman" w:cs="Times New Roman"/>
          <w:sz w:val="24"/>
          <w:szCs w:val="24"/>
        </w:rPr>
        <w:t xml:space="preserve"> on grant updates</w:t>
      </w:r>
      <w:r w:rsidRPr="00DA59D7">
        <w:rPr>
          <w:rFonts w:ascii="Times New Roman" w:hAnsi="Times New Roman" w:cs="Times New Roman"/>
          <w:sz w:val="24"/>
          <w:szCs w:val="24"/>
        </w:rPr>
        <w:t>.</w:t>
      </w:r>
    </w:p>
    <w:p w:rsidR="004C77B7" w:rsidRDefault="004C77B7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sz w:val="24"/>
          <w:szCs w:val="24"/>
        </w:rPr>
        <w:t xml:space="preserve"> </w:t>
      </w:r>
      <w:r w:rsidR="00E523D2">
        <w:rPr>
          <w:rFonts w:ascii="Times New Roman" w:hAnsi="Times New Roman" w:cs="Times New Roman"/>
          <w:sz w:val="24"/>
          <w:szCs w:val="24"/>
        </w:rPr>
        <w:t>Resource List for each county</w:t>
      </w:r>
    </w:p>
    <w:p w:rsidR="009D74FE" w:rsidRDefault="009D74FE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Progress Report</w:t>
      </w:r>
      <w:bookmarkStart w:id="0" w:name="_GoBack"/>
      <w:bookmarkEnd w:id="0"/>
    </w:p>
    <w:p w:rsidR="00ED4EC3" w:rsidRDefault="00DD1475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PIMS Reporting</w:t>
      </w:r>
    </w:p>
    <w:p w:rsidR="00DD1475" w:rsidRPr="001807B2" w:rsidRDefault="00DD1475" w:rsidP="00DD1475">
      <w:pPr>
        <w:pStyle w:val="Body"/>
        <w:numPr>
          <w:ilvl w:val="2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Samantha will explain what is required from each consortium member to complete the PIMS reporting</w:t>
      </w:r>
    </w:p>
    <w:p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Updates</w:t>
      </w:r>
      <w:r w:rsidRPr="0081676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Members will update the group on their current efforts for the consortium and the progress they have made. Members will also have the opportunity to discuss any upcoming events</w:t>
      </w:r>
      <w:r w:rsidR="007D4683">
        <w:rPr>
          <w:rFonts w:ascii="Times New Roman" w:hAnsi="Times New Roman" w:cs="Times New Roman"/>
          <w:sz w:val="24"/>
          <w:szCs w:val="24"/>
        </w:rPr>
        <w:t xml:space="preserve"> or opioid related programs they are working on.</w:t>
      </w:r>
    </w:p>
    <w:p w:rsidR="00CF0D7A" w:rsidRPr="00CF0D7A" w:rsidRDefault="00CF0D7A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Next Meetings:</w:t>
      </w:r>
    </w:p>
    <w:p w:rsidR="00CF0D7A" w:rsidRPr="0053082A" w:rsidRDefault="00CF0D7A" w:rsidP="00CF0D7A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 will schedule meetings for October and January</w:t>
      </w:r>
    </w:p>
    <w:p w:rsidR="00611607" w:rsidRPr="004C77B7" w:rsidRDefault="00380BDA" w:rsidP="004C77B7">
      <w:r w:rsidRPr="004C77B7">
        <w:t xml:space="preserve"> </w:t>
      </w:r>
    </w:p>
    <w:sectPr w:rsidR="00611607" w:rsidRPr="004C77B7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E17" w:rsidRDefault="002B0E17">
      <w:r>
        <w:separator/>
      </w:r>
    </w:p>
  </w:endnote>
  <w:endnote w:type="continuationSeparator" w:id="0">
    <w:p w:rsidR="002B0E17" w:rsidRDefault="002B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E17" w:rsidRDefault="002B0E17">
      <w:r>
        <w:separator/>
      </w:r>
    </w:p>
  </w:footnote>
  <w:footnote w:type="continuationSeparator" w:id="0">
    <w:p w:rsidR="002B0E17" w:rsidRDefault="002B0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F58"/>
    <w:multiLevelType w:val="hybridMultilevel"/>
    <w:tmpl w:val="36409D5E"/>
    <w:styleLink w:val="Numbered"/>
    <w:lvl w:ilvl="0" w:tplc="95AE97A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22A84C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6182C3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ECB6B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3C166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D58AF5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E9821E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AC487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F6959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1D405CA"/>
    <w:multiLevelType w:val="hybridMultilevel"/>
    <w:tmpl w:val="36409D5E"/>
    <w:numStyleLink w:val="Numbered"/>
  </w:abstractNum>
  <w:num w:numId="1">
    <w:abstractNumId w:val="0"/>
  </w:num>
  <w:num w:numId="2">
    <w:abstractNumId w:val="1"/>
    <w:lvlOverride w:ilvl="0">
      <w:lvl w:ilvl="0" w:tplc="3D92767E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plc="6222393E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 w:tplc="567C413C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 w:tplc="E90C0936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 w:tplc="C1B23B6C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 w:tplc="16623464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 w:tplc="61DCC7F2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 w:tplc="3AFA1300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 w:tplc="2A00C794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229"/>
    <w:rsid w:val="000A1F1F"/>
    <w:rsid w:val="00126263"/>
    <w:rsid w:val="00175595"/>
    <w:rsid w:val="001807B2"/>
    <w:rsid w:val="001B64ED"/>
    <w:rsid w:val="0021180A"/>
    <w:rsid w:val="0021313B"/>
    <w:rsid w:val="00225A5F"/>
    <w:rsid w:val="00241AC5"/>
    <w:rsid w:val="00246C4F"/>
    <w:rsid w:val="00251DC2"/>
    <w:rsid w:val="002B0E17"/>
    <w:rsid w:val="002C18B5"/>
    <w:rsid w:val="002E2061"/>
    <w:rsid w:val="002F0969"/>
    <w:rsid w:val="00380BDA"/>
    <w:rsid w:val="0038356F"/>
    <w:rsid w:val="003A5BE5"/>
    <w:rsid w:val="003C7E2D"/>
    <w:rsid w:val="003E4317"/>
    <w:rsid w:val="003E495E"/>
    <w:rsid w:val="00433229"/>
    <w:rsid w:val="004346DA"/>
    <w:rsid w:val="0045046B"/>
    <w:rsid w:val="00450B73"/>
    <w:rsid w:val="00473E3E"/>
    <w:rsid w:val="00474F53"/>
    <w:rsid w:val="004978B6"/>
    <w:rsid w:val="004C77B7"/>
    <w:rsid w:val="00567660"/>
    <w:rsid w:val="005776FB"/>
    <w:rsid w:val="005B1036"/>
    <w:rsid w:val="005D6B15"/>
    <w:rsid w:val="00611607"/>
    <w:rsid w:val="00647009"/>
    <w:rsid w:val="006503A3"/>
    <w:rsid w:val="006A10B1"/>
    <w:rsid w:val="006B770B"/>
    <w:rsid w:val="006C176D"/>
    <w:rsid w:val="006C3E76"/>
    <w:rsid w:val="006D5CBB"/>
    <w:rsid w:val="00700840"/>
    <w:rsid w:val="00727CD3"/>
    <w:rsid w:val="00734C0D"/>
    <w:rsid w:val="00782018"/>
    <w:rsid w:val="00792CAF"/>
    <w:rsid w:val="007A7F2B"/>
    <w:rsid w:val="007D4683"/>
    <w:rsid w:val="007F5DA3"/>
    <w:rsid w:val="00816760"/>
    <w:rsid w:val="008338D7"/>
    <w:rsid w:val="00851C09"/>
    <w:rsid w:val="0086588E"/>
    <w:rsid w:val="008920EB"/>
    <w:rsid w:val="008C41DD"/>
    <w:rsid w:val="008C4E47"/>
    <w:rsid w:val="00972AE8"/>
    <w:rsid w:val="009965F8"/>
    <w:rsid w:val="009A06B9"/>
    <w:rsid w:val="009B13BA"/>
    <w:rsid w:val="009B7A3D"/>
    <w:rsid w:val="009D74FE"/>
    <w:rsid w:val="009F2960"/>
    <w:rsid w:val="00A13BE7"/>
    <w:rsid w:val="00A2094C"/>
    <w:rsid w:val="00A4646E"/>
    <w:rsid w:val="00A73C3D"/>
    <w:rsid w:val="00A856D1"/>
    <w:rsid w:val="00A90665"/>
    <w:rsid w:val="00AC5CAF"/>
    <w:rsid w:val="00B0243D"/>
    <w:rsid w:val="00B2298C"/>
    <w:rsid w:val="00B57AD8"/>
    <w:rsid w:val="00B615AA"/>
    <w:rsid w:val="00B72A75"/>
    <w:rsid w:val="00BA3B05"/>
    <w:rsid w:val="00BC2665"/>
    <w:rsid w:val="00BD4327"/>
    <w:rsid w:val="00BE6DF0"/>
    <w:rsid w:val="00C24D5C"/>
    <w:rsid w:val="00C36EE5"/>
    <w:rsid w:val="00C468A1"/>
    <w:rsid w:val="00C61B4F"/>
    <w:rsid w:val="00C77D5C"/>
    <w:rsid w:val="00CF0D7A"/>
    <w:rsid w:val="00D150BC"/>
    <w:rsid w:val="00D75ACA"/>
    <w:rsid w:val="00D774E8"/>
    <w:rsid w:val="00D86BD0"/>
    <w:rsid w:val="00DA54C6"/>
    <w:rsid w:val="00DA59D7"/>
    <w:rsid w:val="00DD1475"/>
    <w:rsid w:val="00DD4712"/>
    <w:rsid w:val="00DE27D3"/>
    <w:rsid w:val="00E5018D"/>
    <w:rsid w:val="00E523D2"/>
    <w:rsid w:val="00E66590"/>
    <w:rsid w:val="00E81574"/>
    <w:rsid w:val="00E838DB"/>
    <w:rsid w:val="00EC755F"/>
    <w:rsid w:val="00ED4EC3"/>
    <w:rsid w:val="00F512FD"/>
    <w:rsid w:val="00F603FD"/>
    <w:rsid w:val="00F701BF"/>
    <w:rsid w:val="00FC1EA0"/>
    <w:rsid w:val="00FC2A45"/>
    <w:rsid w:val="00FD7CE7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0909F"/>
  <w15:docId w15:val="{F15C5B1A-48A8-43E4-8312-8938A926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25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2ahUKEwiHjubz2PXfAhUORK0KHSOGA3gQjRx6BAgBEAU&amp;url=https://www.getsmartaboutdrugs.gov/news-statistics/2018/06/12/preventing-youth-opioid-abuse&amp;psig=AOvVaw2TwhHkeyTWSI4Pz1OisrHv&amp;ust=15478446691128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B4D61-A9C6-46E0-8652-403DDEC6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Willman</dc:creator>
  <cp:lastModifiedBy>Samantha Maddison</cp:lastModifiedBy>
  <cp:revision>4</cp:revision>
  <dcterms:created xsi:type="dcterms:W3CDTF">2019-07-15T20:19:00Z</dcterms:created>
  <dcterms:modified xsi:type="dcterms:W3CDTF">2019-07-16T17:27:00Z</dcterms:modified>
</cp:coreProperties>
</file>